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B103" w14:textId="77777777" w:rsidR="001D071F" w:rsidRPr="00524AD8" w:rsidRDefault="001D071F" w:rsidP="00F11A3E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524AD8" w:rsidRDefault="00CC7419" w:rsidP="00F11A3E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24B0A436" w:rsidR="004C4859" w:rsidRPr="00524AD8" w:rsidRDefault="004F0BCE" w:rsidP="00F11A3E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 HALL</w:t>
      </w:r>
      <w:r w:rsidR="00901B1D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41A3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HALL</w:t>
      </w:r>
      <w:r w:rsidR="00932B50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 w:rsidR="00826593">
        <w:rPr>
          <w:rFonts w:ascii="Times New Roman" w:hAnsi="Times New Roman" w:cs="Times New Roman"/>
          <w:b/>
          <w:bCs/>
          <w:sz w:val="24"/>
          <w:szCs w:val="24"/>
          <w:u w:val="single"/>
        </w:rPr>
        <w:t>31 JULY</w:t>
      </w:r>
      <w:r w:rsidR="00CC7419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E27E07"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22FF96AF" w14:textId="77777777" w:rsidR="004C4859" w:rsidRPr="00524AD8" w:rsidRDefault="00CC7419" w:rsidP="00F11A3E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524AD8" w:rsidRDefault="00CC7419" w:rsidP="00F11A3E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524AD8" w:rsidRDefault="00CC7419" w:rsidP="00F11A3E">
      <w:pPr>
        <w:pStyle w:val="Body"/>
        <w:jc w:val="center"/>
        <w:rPr>
          <w:rStyle w:val="Hyperlink0"/>
          <w:rFonts w:eastAsia="Calibri"/>
        </w:rPr>
      </w:pPr>
      <w:r w:rsidRPr="00524AD8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524AD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24AD8">
          <w:rPr>
            <w:rStyle w:val="Hyperlink0"/>
            <w:rFonts w:eastAsia="Calibri"/>
          </w:rPr>
          <w:t>https://www.facebook.com/AlvahForglenCC/</w:t>
        </w:r>
      </w:hyperlink>
    </w:p>
    <w:p w14:paraId="1330061B" w14:textId="77777777" w:rsidR="00B1187C" w:rsidRPr="00524AD8" w:rsidRDefault="00B1187C" w:rsidP="00FA5808">
      <w:pPr>
        <w:pStyle w:val="Body"/>
        <w:ind w:left="0"/>
        <w:rPr>
          <w:rStyle w:val="Hyperlink0"/>
          <w:rFonts w:eastAsia="Calibri"/>
        </w:rPr>
      </w:pPr>
    </w:p>
    <w:p w14:paraId="3466F753" w14:textId="77777777" w:rsidR="004C4859" w:rsidRPr="00524AD8" w:rsidRDefault="002D74C5" w:rsidP="00F11A3E">
      <w:pPr>
        <w:pStyle w:val="Body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Hyperlink0"/>
          <w:rFonts w:eastAsia="Calibri"/>
        </w:rPr>
        <w:t xml:space="preserve">1. </w:t>
      </w:r>
      <w:r w:rsidRPr="00524AD8">
        <w:rPr>
          <w:rStyle w:val="Hyperlink0"/>
          <w:rFonts w:eastAsia="Calibri"/>
          <w:b/>
          <w:u w:val="single"/>
        </w:rPr>
        <w:t>Present.</w:t>
      </w:r>
      <w:r w:rsidR="00932B50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D2B09DC" w14:textId="77777777" w:rsidR="00901B1D" w:rsidRPr="00524AD8" w:rsidRDefault="00901B1D" w:rsidP="00F11A3E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Christine Roebuck (Chairman)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>Emma Dow</w:t>
      </w:r>
    </w:p>
    <w:p w14:paraId="27262D8A" w14:textId="2F6DF483" w:rsidR="004C4859" w:rsidRPr="00524AD8" w:rsidRDefault="00A7209C" w:rsidP="00F11A3E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Barbara Foad (Vice Chairman</w:t>
      </w:r>
      <w:r w:rsidR="0036520E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(minutes)</w:t>
      </w:r>
      <w:r w:rsidR="0036520E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20E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6520E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>Caroline Jones</w:t>
      </w:r>
      <w:r w:rsidR="00E27E07"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E27E07"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ab/>
      </w:r>
    </w:p>
    <w:p w14:paraId="7EADE145" w14:textId="10DBE370" w:rsidR="004C4859" w:rsidRPr="00524AD8" w:rsidRDefault="002E6D38" w:rsidP="00F11A3E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</w:t>
      </w:r>
      <w:r w:rsidR="00A20B4D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="00A55A06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C219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Rewston</w:t>
      </w:r>
    </w:p>
    <w:p w14:paraId="6FA8019C" w14:textId="1802050D" w:rsidR="004C4859" w:rsidRPr="00524AD8" w:rsidRDefault="00CC7419" w:rsidP="00F11A3E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Doug Hill                                       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BC219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CE20E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Burns</w:t>
      </w:r>
    </w:p>
    <w:p w14:paraId="1B52AD18" w14:textId="208891F3" w:rsidR="004C4859" w:rsidRDefault="00D1454A" w:rsidP="00F11A3E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>Liz</w:t>
      </w:r>
      <w:r w:rsidR="002A3279" w:rsidRPr="00524AD8">
        <w:rPr>
          <w:rStyle w:val="None"/>
          <w:rFonts w:ascii="Times New Roman" w:hAnsi="Times New Roman" w:cs="Times New Roman"/>
          <w:sz w:val="24"/>
          <w:szCs w:val="24"/>
          <w:lang w:val="nl-NL"/>
        </w:rPr>
        <w:t xml:space="preserve"> Jones     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John Burns</w:t>
      </w:r>
    </w:p>
    <w:p w14:paraId="3253E308" w14:textId="2FBB9850" w:rsidR="00826593" w:rsidRDefault="00826593" w:rsidP="00F11A3E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Phil Duffield                                                               Jacky Player</w:t>
      </w:r>
    </w:p>
    <w:p w14:paraId="4ACF0802" w14:textId="463E95C5" w:rsidR="00826593" w:rsidRPr="00524AD8" w:rsidRDefault="00826593" w:rsidP="00F11A3E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Stewart Adams</w:t>
      </w:r>
    </w:p>
    <w:p w14:paraId="4DC72917" w14:textId="77777777" w:rsidR="002A3279" w:rsidRPr="00524AD8" w:rsidRDefault="00263BB4" w:rsidP="00F11A3E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F36C6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6C803A1C" w14:textId="77777777" w:rsidR="00263BB4" w:rsidRPr="00524AD8" w:rsidRDefault="00263BB4" w:rsidP="00F11A3E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0E422D73" w14:textId="5B9A4CB5" w:rsidR="004C4859" w:rsidRPr="00524AD8" w:rsidRDefault="00CC7419" w:rsidP="00F11A3E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I</w:t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n Attendance: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A6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Andrew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Webster (Forglen Hall)</w:t>
      </w:r>
      <w:r w:rsidR="00E27E0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CE20E7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B12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Cllr</w:t>
      </w:r>
      <w:r w:rsidR="00D1454A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Glen Reynolds</w:t>
      </w:r>
      <w:r w:rsidR="0010511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(Aberdeenshire Council), </w:t>
      </w:r>
      <w:r w:rsidR="00B52F5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Willie Paterson</w:t>
      </w:r>
      <w:r w:rsidR="006A4F5B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52F5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Jimmy Paterson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1BD65033" w14:textId="77777777" w:rsidR="00263BB4" w:rsidRPr="00524AD8" w:rsidRDefault="00263BB4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07CF6995" w14:textId="77777777" w:rsidR="004C4859" w:rsidRPr="00524AD8" w:rsidRDefault="00CC741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497DB5F6" w:rsidR="00DB1C95" w:rsidRPr="00524AD8" w:rsidRDefault="00CC7419" w:rsidP="00F11A3E">
      <w:pPr>
        <w:pStyle w:val="Body"/>
        <w:spacing w:after="0"/>
        <w:ind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6C6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Helen Bayne</w:t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>Jim Bayne, Cllr Mike Roy</w:t>
      </w:r>
      <w:r w:rsidR="006A4F5B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(Aberdeenshire Council)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and Cllr. John Cox (Aberdeenshire Council)</w:t>
      </w:r>
    </w:p>
    <w:p w14:paraId="40FBA25D" w14:textId="77777777" w:rsidR="00263BB4" w:rsidRPr="00524AD8" w:rsidRDefault="00263BB4" w:rsidP="00F11A3E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10909FE2" w14:textId="77777777" w:rsidR="00F11A3E" w:rsidRPr="00524AD8" w:rsidRDefault="00A55A06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524AD8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53CF6316" w:rsidR="00891203" w:rsidRPr="00524AD8" w:rsidRDefault="0019646D" w:rsidP="0071120D">
      <w:pPr>
        <w:pStyle w:val="Body"/>
        <w:spacing w:after="0" w:afterAutospacing="1"/>
        <w:ind w:left="567" w:hanging="284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F36C60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826593">
        <w:rPr>
          <w:rStyle w:val="None"/>
          <w:rFonts w:ascii="Times New Roman" w:hAnsi="Times New Roman" w:cs="Times New Roman"/>
          <w:sz w:val="24"/>
          <w:szCs w:val="24"/>
          <w:lang w:val="en-US"/>
        </w:rPr>
        <w:t>6 June</w:t>
      </w:r>
      <w:r w:rsidR="00901B1D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D176F7" w14:textId="77777777" w:rsidR="004C4859" w:rsidRPr="00524AD8" w:rsidRDefault="00820430" w:rsidP="001D071F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Default="00CC7419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524AD8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2C923A65" w:rsidR="00C62B1E" w:rsidRPr="00C62B1E" w:rsidRDefault="00C62B1E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Pr="00C62B1E">
        <w:rPr>
          <w:rStyle w:val="None"/>
          <w:rFonts w:ascii="Times New Roman" w:hAnsi="Times New Roman" w:cs="Times New Roman"/>
          <w:sz w:val="24"/>
          <w:szCs w:val="24"/>
          <w:u w:val="single"/>
        </w:rPr>
        <w:t>Stagecoach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Style w:val="None"/>
          <w:rFonts w:ascii="Times New Roman" w:hAnsi="Times New Roman" w:cs="Times New Roman"/>
          <w:sz w:val="24"/>
          <w:szCs w:val="24"/>
        </w:rPr>
        <w:t>Secretary had written to Stagecoach and had sent the reply to all AFCC members and to the resident who had raised her concerns about the 35 bus route.</w:t>
      </w:r>
    </w:p>
    <w:p w14:paraId="2C984031" w14:textId="77777777" w:rsidR="00826593" w:rsidRDefault="00826593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F3C3361" w14:textId="360D3E8F" w:rsidR="001D071F" w:rsidRPr="00826593" w:rsidRDefault="00820430" w:rsidP="00826593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38BCA28" w14:textId="77777777" w:rsidR="007F3253" w:rsidRPr="00524AD8" w:rsidRDefault="0017078C" w:rsidP="001D071F">
      <w:pPr>
        <w:pStyle w:val="BodyA"/>
        <w:tabs>
          <w:tab w:val="left" w:pos="709"/>
        </w:tabs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 xml:space="preserve">The Police were unable to attend due to prior commitments. </w:t>
      </w:r>
    </w:p>
    <w:p w14:paraId="04D74A09" w14:textId="528E3DA8" w:rsidR="00820430" w:rsidRDefault="00820430" w:rsidP="00105112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524AD8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523FE527" w14:textId="0E58BD6E" w:rsidR="000174F4" w:rsidRPr="00524AD8" w:rsidRDefault="00826593" w:rsidP="00E56F08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reported that red, yellow and orange has been a successful colour scheme for the tubs as they are very visible from the road. The flowers were commented on at the Strawberry Fa</w:t>
      </w:r>
      <w:r w:rsidR="000E0714">
        <w:rPr>
          <w:rStyle w:val="None"/>
          <w:rFonts w:ascii="Times New Roman" w:hAnsi="Times New Roman" w:cs="Times New Roman"/>
          <w:sz w:val="24"/>
          <w:szCs w:val="24"/>
          <w:lang w:val="en-US"/>
        </w:rPr>
        <w:t>ir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0F3082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846F79C" w14:textId="77777777" w:rsidR="009A2C8F" w:rsidRPr="00524AD8" w:rsidRDefault="009A2C8F" w:rsidP="00F11A3E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B054500" w14:textId="77777777" w:rsidR="00AB56A8" w:rsidRDefault="0019646D" w:rsidP="00F11A3E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</w:rPr>
        <w:t>7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92FA7B2" w14:textId="4FCAAE0B" w:rsidR="00AB56A8" w:rsidRPr="00AB56A8" w:rsidRDefault="00AB56A8" w:rsidP="00F11A3E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Scottish Affairs Select Committee.</w:t>
      </w:r>
    </w:p>
    <w:p w14:paraId="559611D5" w14:textId="21FFA07C" w:rsidR="004C4859" w:rsidRDefault="00AB56A8" w:rsidP="00C62B1E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</w:t>
      </w:r>
      <w:r w:rsidR="000F3082" w:rsidRPr="00AB56A8">
        <w:rPr>
          <w:rStyle w:val="None"/>
          <w:rFonts w:ascii="Times New Roman" w:hAnsi="Times New Roman" w:cs="Times New Roman"/>
          <w:bCs/>
          <w:sz w:val="24"/>
          <w:szCs w:val="24"/>
        </w:rPr>
        <w:t>Scottish Affairs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r w:rsidR="000F3082" w:rsidRPr="000F3082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Committee at Westminster has demanded that remote parts of Scotland must not be left behind. Official figures show that 94% of urban areas of Scotland can access superfast broadband but only 56% of rural areas. The committee advised that the Scotland and UK Government 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should work more closely together. The Scottish Government welcomed the report and wanted to work more closely with the UK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Government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, however they wanted more money from the 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lastRenderedPageBreak/>
        <w:t xml:space="preserve">UK Government. UK Government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reports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that investment per head of the population in Scotland has been double that of the rest of the UK. Good news is that because of the USO to provide a maximum of 10</w:t>
      </w:r>
      <w:r w:rsidR="00E56F08">
        <w:rPr>
          <w:rStyle w:val="None"/>
          <w:rFonts w:ascii="Times New Roman" w:hAnsi="Times New Roman" w:cs="Times New Roman"/>
          <w:bCs/>
          <w:sz w:val="24"/>
          <w:szCs w:val="24"/>
        </w:rPr>
        <w:t>M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>bps, a levy will be applied across all providers to help with the costs of bringing the current bad areas up to speed.</w:t>
      </w:r>
    </w:p>
    <w:p w14:paraId="4F6A3E61" w14:textId="39E7FA29" w:rsidR="000F3082" w:rsidRDefault="000F3082" w:rsidP="00C62B1E">
      <w:pPr>
        <w:pStyle w:val="BodyA"/>
        <w:tabs>
          <w:tab w:val="left" w:pos="567"/>
        </w:tabs>
        <w:spacing w:after="0"/>
        <w:ind w:firstLine="283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3B6A72C0" w14:textId="77777777" w:rsidR="00AB56A8" w:rsidRDefault="00AB56A8" w:rsidP="000F3082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(b) </w:t>
      </w:r>
      <w:r w:rsidR="000F3082" w:rsidRPr="00AB56A8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Alvah and Forglen Electrical Storm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>.</w:t>
      </w:r>
    </w:p>
    <w:p w14:paraId="243B4ECF" w14:textId="7D67DD61" w:rsidR="000F3082" w:rsidRDefault="000F3082" w:rsidP="000F3082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majority of committee had been affected by the storm </w:t>
      </w:r>
      <w:r w:rsidR="00AB56A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which caused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Broadband </w:t>
      </w:r>
      <w:r w:rsidR="00AB56A8">
        <w:rPr>
          <w:rStyle w:val="None"/>
          <w:rFonts w:ascii="Times New Roman" w:hAnsi="Times New Roman" w:cs="Times New Roman"/>
          <w:bCs/>
          <w:sz w:val="24"/>
          <w:szCs w:val="24"/>
        </w:rPr>
        <w:t>disconnection</w:t>
      </w:r>
      <w:r w:rsidR="000E0714">
        <w:rPr>
          <w:rStyle w:val="None"/>
          <w:rFonts w:ascii="Times New Roman" w:hAnsi="Times New Roman" w:cs="Times New Roman"/>
          <w:bCs/>
          <w:sz w:val="24"/>
          <w:szCs w:val="24"/>
        </w:rPr>
        <w:t>s</w:t>
      </w:r>
      <w:r w:rsidR="00AB56A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. The most affected expressed frustration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at the perceived inefficiencies of Open Reach and </w:t>
      </w:r>
      <w:r w:rsidR="00AB56A8">
        <w:rPr>
          <w:rStyle w:val="None"/>
          <w:rFonts w:ascii="Times New Roman" w:hAnsi="Times New Roman" w:cs="Times New Roman"/>
          <w:bCs/>
          <w:sz w:val="24"/>
          <w:szCs w:val="24"/>
        </w:rPr>
        <w:t>the length of time taken to be reconnected.</w:t>
      </w:r>
    </w:p>
    <w:p w14:paraId="0FF555BA" w14:textId="77777777" w:rsidR="00AB56A8" w:rsidRDefault="00AB56A8" w:rsidP="000F3082">
      <w:pPr>
        <w:pStyle w:val="BodyA"/>
        <w:tabs>
          <w:tab w:val="left" w:pos="284"/>
        </w:tabs>
        <w:spacing w:after="0"/>
        <w:rPr>
          <w:rStyle w:val="None"/>
          <w:b/>
          <w:bCs/>
        </w:rPr>
      </w:pPr>
    </w:p>
    <w:p w14:paraId="0F47A706" w14:textId="0E2C1186" w:rsidR="002B55BF" w:rsidRPr="00AB56A8" w:rsidRDefault="000F3082" w:rsidP="000F3082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 w:rsidRPr="00AB56A8"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AB56A8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AB56A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  <w:r w:rsidR="008E146F" w:rsidRPr="00AB56A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3245A" w:rsidRPr="00AB56A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DF50B8" w14:textId="77777777" w:rsidR="002B55BF" w:rsidRPr="00524AD8" w:rsidRDefault="002B55BF" w:rsidP="002B55BF">
      <w:pPr>
        <w:pStyle w:val="Body"/>
        <w:tabs>
          <w:tab w:val="left" w:pos="426"/>
        </w:tabs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74287DE1" w14:textId="77777777" w:rsidR="0003245A" w:rsidRPr="00524AD8" w:rsidRDefault="0003245A" w:rsidP="00AE1A9F">
      <w:pPr>
        <w:pStyle w:val="Body"/>
        <w:tabs>
          <w:tab w:val="left" w:pos="426"/>
        </w:tabs>
        <w:spacing w:after="0" w:line="240" w:lineRule="auto"/>
        <w:ind w:left="567" w:hanging="283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(a) </w:t>
      </w:r>
      <w:r w:rsidRPr="00524AD8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APP/2017/2942 – Westside of Forglen.</w:t>
      </w:r>
    </w:p>
    <w:p w14:paraId="10DF7999" w14:textId="77777777" w:rsidR="000E0714" w:rsidRDefault="000E0714" w:rsidP="000E0714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(i)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contact for those attending the ISC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on 23 August 2018 in Aberdeen 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>and wish to speak is</w:t>
      </w:r>
      <w:r w:rsidR="00C62B1E"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  <w:r w:rsidR="000F3082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="00A12CF8" w:rsidRPr="006502E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ann.riddle@aberdeenshire,gov.uk</w:t>
        </w:r>
      </w:hyperlink>
      <w:r w:rsidR="00A12CF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D56B5EC" w14:textId="2FC77BE0" w:rsidR="0084482D" w:rsidRPr="00524AD8" w:rsidRDefault="000E0714" w:rsidP="0064197E">
      <w:pPr>
        <w:pStyle w:val="Body"/>
        <w:tabs>
          <w:tab w:val="left" w:pos="426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(ii)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</w:rPr>
        <w:t>Jim Bayne will speak for the Community Council.</w:t>
      </w:r>
    </w:p>
    <w:p w14:paraId="628E168B" w14:textId="77777777" w:rsidR="00105112" w:rsidRDefault="00105112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03BD59" w14:textId="664FB62F" w:rsidR="004C4859" w:rsidRPr="00524AD8" w:rsidRDefault="00DE2CCC" w:rsidP="00F11A3E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80465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224651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E1A9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Forglen Window.</w:t>
      </w:r>
    </w:p>
    <w:p w14:paraId="22782F7D" w14:textId="50F71B63" w:rsidR="00A12CF8" w:rsidRPr="00A12CF8" w:rsidRDefault="00C62B1E" w:rsidP="00C62B1E">
      <w:pPr>
        <w:pStyle w:val="Body"/>
        <w:spacing w:after="10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(a) </w:t>
      </w:r>
      <w:r w:rsidR="00A12CF8"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There is to be a church meeting on 21 August 2018 to discuss the window project.</w:t>
      </w:r>
    </w:p>
    <w:p w14:paraId="1693AB6D" w14:textId="4D64EC62" w:rsidR="00A12CF8" w:rsidRPr="00A12CF8" w:rsidRDefault="00C62B1E" w:rsidP="00C62B1E">
      <w:pPr>
        <w:pStyle w:val="Body"/>
        <w:spacing w:after="10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(b) </w:t>
      </w:r>
      <w:r w:rsidR="00A12CF8"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The Secretary is still chasing funds for th</w:t>
      </w:r>
      <w:r w:rsidR="006A4F5B">
        <w:rPr>
          <w:rStyle w:val="None"/>
          <w:rFonts w:ascii="Times New Roman" w:hAnsi="Times New Roman" w:cs="Times New Roman"/>
          <w:sz w:val="24"/>
          <w:szCs w:val="24"/>
          <w:lang w:val="en-GB"/>
        </w:rPr>
        <w:t>e</w:t>
      </w:r>
      <w:r w:rsidR="00A12CF8"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project.</w:t>
      </w:r>
    </w:p>
    <w:p w14:paraId="6E987DFC" w14:textId="5F8E61A6" w:rsidR="004C4859" w:rsidRDefault="0057760C" w:rsidP="00DE2CCC">
      <w:pPr>
        <w:pStyle w:val="Body"/>
        <w:spacing w:after="10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24AD8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DE2CCC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CC7419" w:rsidRPr="00524AD8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320706AF" w14:textId="77777777" w:rsidR="00C40B61" w:rsidRDefault="00A12CF8" w:rsidP="003422C0">
      <w:pPr>
        <w:pStyle w:val="Body"/>
        <w:spacing w:after="10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Barbara reported that</w:t>
      </w:r>
      <w:r w:rsidR="00C40B61">
        <w:rPr>
          <w:rStyle w:val="None"/>
          <w:rFonts w:ascii="Times New Roman" w:hAnsi="Times New Roman" w:cs="Times New Roman"/>
          <w:sz w:val="24"/>
          <w:szCs w:val="24"/>
          <w:lang w:val="en-GB"/>
        </w:rPr>
        <w:t>:</w:t>
      </w:r>
    </w:p>
    <w:p w14:paraId="30941D03" w14:textId="01DE8165" w:rsidR="00C40B61" w:rsidRDefault="000E0714" w:rsidP="00C40B61">
      <w:pPr>
        <w:pStyle w:val="Body"/>
        <w:numPr>
          <w:ilvl w:val="0"/>
          <w:numId w:val="31"/>
        </w:numPr>
        <w:spacing w:after="10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>A</w:t>
      </w:r>
      <w:r w:rsidR="00A12CF8" w:rsidRPr="00A12CF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bank account had been opened.</w:t>
      </w:r>
      <w:r w:rsidR="00A12CF8" w:rsidRP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0442FE62" w14:textId="6D1EB87C" w:rsidR="001B5A8C" w:rsidRDefault="00A12CF8" w:rsidP="00C40B61">
      <w:pPr>
        <w:pStyle w:val="Body"/>
        <w:numPr>
          <w:ilvl w:val="0"/>
          <w:numId w:val="31"/>
        </w:numPr>
        <w:spacing w:after="10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Mike Dewhurst has agreed to be the treasurer and Rhoda Burns the President. </w:t>
      </w:r>
    </w:p>
    <w:p w14:paraId="62770CB3" w14:textId="19259F0A" w:rsidR="00A12CF8" w:rsidRDefault="00A12CF8" w:rsidP="00C40B61">
      <w:pPr>
        <w:pStyle w:val="Body"/>
        <w:numPr>
          <w:ilvl w:val="0"/>
          <w:numId w:val="31"/>
        </w:numPr>
        <w:spacing w:after="10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Doug Hill had set up a website. There is also a Facebook Page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B8CE917" w14:textId="714571A7" w:rsidR="00A12CF8" w:rsidRDefault="001B5A8C" w:rsidP="001B5A8C">
      <w:pPr>
        <w:pStyle w:val="Body"/>
        <w:numPr>
          <w:ilvl w:val="0"/>
          <w:numId w:val="31"/>
        </w:numPr>
        <w:spacing w:after="10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Art Group </w:t>
      </w:r>
      <w:r w:rsidR="00C40B61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will 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start every Thursday evening in term time from 7.00 to 9.30 pm in Alvah Hall </w:t>
      </w:r>
      <w:r w:rsidR="006A4F5B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from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23 August 2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0</w:t>
      </w:r>
      <w:r w:rsidR="00A12CF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18. Equipment to be supplied. Membership £10 for 6 months and £2 per session.</w:t>
      </w:r>
    </w:p>
    <w:p w14:paraId="177D1512" w14:textId="77777777" w:rsidR="00CD3F58" w:rsidRPr="00CD3F58" w:rsidRDefault="00CD3F58" w:rsidP="00CD3F58">
      <w:pPr>
        <w:pStyle w:val="Body"/>
        <w:numPr>
          <w:ilvl w:val="0"/>
          <w:numId w:val="31"/>
        </w:numPr>
        <w:spacing w:after="100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Plays booked for 29 September, Martha, 2.pm Forglen Hall. The Great Cabaret Safari, Alvah Hall Friday 5 October 2018 7.30 pm. Also, 15 December 2:30 to 3:30pm in Forglen Hall ‘The Elves are very Shy’ age 0-8 and, on the same evening, at 7.30 pm ‘Can you Catch the Killer’ Christmas Theme murder mystery. Also booked Doorways in </w:t>
      </w:r>
      <w:proofErr w:type="spellStart"/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Drumorty</w:t>
      </w:r>
      <w:proofErr w:type="spellEnd"/>
      <w:r w:rsidRPr="00CD3F58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, April 27 Alvah Hall 7.30 pm (sponsored by Aberdeenshire Council).</w:t>
      </w:r>
    </w:p>
    <w:p w14:paraId="630BD725" w14:textId="77777777" w:rsidR="0064197E" w:rsidRDefault="0064197E" w:rsidP="00F11A3E">
      <w:pPr>
        <w:pStyle w:val="Body"/>
        <w:spacing w:after="10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7716FEF4" w14:textId="40807F80" w:rsidR="00DE2CCC" w:rsidRPr="00DE2CCC" w:rsidRDefault="00A47CD5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524AD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E2CCC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GB"/>
        </w:rPr>
        <w:t>.</w:t>
      </w:r>
      <w:r w:rsidRPr="00524AD8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DE2CCC" w:rsidRPr="00DE2CCC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Piper Findlater VC Gravestone</w:t>
      </w:r>
    </w:p>
    <w:p w14:paraId="1CA826D9" w14:textId="6E3BE53C" w:rsidR="00DE2CCC" w:rsidRDefault="00DE2CCC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2CC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AFCC </w:t>
      </w:r>
      <w:r w:rsidR="00C40B61">
        <w:rPr>
          <w:rStyle w:val="None"/>
          <w:rFonts w:ascii="Times New Roman" w:hAnsi="Times New Roman" w:cs="Times New Roman"/>
          <w:sz w:val="24"/>
          <w:szCs w:val="24"/>
          <w:lang w:val="en-GB"/>
        </w:rPr>
        <w:t>had agreed to fund the</w:t>
      </w:r>
      <w:r w:rsidRPr="00DE2CC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cleaning of the stone at a cost of £390.</w:t>
      </w:r>
      <w:r w:rsidRPr="00DE2CC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00 plus VAT. The cleaning </w:t>
      </w:r>
      <w:r w:rsidR="006A4F5B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had been completed</w:t>
      </w:r>
      <w:r w:rsidRPr="00DE2CC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8FBE753" w14:textId="549A46DA" w:rsidR="00DE2CCC" w:rsidRPr="00C40B61" w:rsidRDefault="00DE2CCC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C40B6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12.</w:t>
      </w:r>
      <w:r w:rsid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AO</w:t>
      </w:r>
      <w:r w:rsidRP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</w:p>
    <w:p w14:paraId="2354C2F3" w14:textId="461DF997" w:rsidR="00DE2CCC" w:rsidRPr="005B22DC" w:rsidRDefault="00C40B61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(a) </w:t>
      </w:r>
      <w:r w:rsidR="00DE2CCC" w:rsidRPr="00C40B61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Accident at Bogton</w:t>
      </w:r>
      <w:r w:rsidR="00DE2CCC">
        <w:rPr>
          <w:rStyle w:val="None"/>
          <w:rFonts w:ascii="Times New Roman" w:hAnsi="Times New Roman" w:cs="Times New Roman"/>
          <w:sz w:val="24"/>
          <w:szCs w:val="24"/>
          <w:lang w:val="en-GB"/>
        </w:rPr>
        <w:t>:</w:t>
      </w:r>
      <w:r w:rsidR="00DE2CCC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DE2CCC" w:rsidRPr="00DE2CC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Signs have still not been erected. Cllr Reynolds agreed to follow this up immediately.</w:t>
      </w:r>
      <w:r w:rsidR="005B22D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B22DC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Work completed.]</w:t>
      </w:r>
    </w:p>
    <w:p w14:paraId="0C2F3073" w14:textId="4A9A8066" w:rsidR="00DE2CCC" w:rsidRDefault="00C40B61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(b) </w:t>
      </w:r>
      <w:r w:rsidR="00DE2CCC" w:rsidRPr="00C40B61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Road Safety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0ABF4A9" w14:textId="0FB6A363" w:rsidR="00DE2CCC" w:rsidRDefault="001B5A8C" w:rsidP="001B5A8C">
      <w:pPr>
        <w:pStyle w:val="Body"/>
        <w:spacing w:after="10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(i) </w:t>
      </w:r>
      <w:r w:rsidR="00DE2CC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It was re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p</w:t>
      </w:r>
      <w:r w:rsidR="00DE2CC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orted that 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on the Banff road coming towards Alvah the hedge has </w:t>
      </w:r>
      <w:r w:rsidR="000E071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grown so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much that the turning to Alvah cannot be seen when you approach. The secretary is to be asked to write to the council about this.</w:t>
      </w:r>
    </w:p>
    <w:p w14:paraId="483C45E8" w14:textId="59A4A668" w:rsidR="00A20B4D" w:rsidRPr="001B5A8C" w:rsidRDefault="001B5A8C" w:rsidP="001B5A8C">
      <w:pPr>
        <w:pStyle w:val="Body"/>
        <w:spacing w:after="10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(ii) 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Concerns were expressed about the A947 being the deadliest road in Scotland. Cllr Reynolds advised that a review group had been set up in February to discuss this. Cllr. Reynold suggested </w:t>
      </w:r>
      <w:r w:rsidR="000E071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that we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invite Alistair </w:t>
      </w:r>
      <w:r w:rsidR="000E071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Miller who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has responsibility for long term strategy for roads for a briefing and put our points to him.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E071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Secretary’s Note: Alistair Miller will present at the next AFCC on 25 September.]</w:t>
      </w:r>
    </w:p>
    <w:p w14:paraId="3B1646C6" w14:textId="6A6A671A" w:rsidR="00DE2CCC" w:rsidRDefault="001B5A8C" w:rsidP="00F11A3E">
      <w:pPr>
        <w:pStyle w:val="Body"/>
        <w:spacing w:after="10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(c) 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Liz Jones reported that at the Strawberry Fa</w:t>
      </w:r>
      <w:r w:rsidR="00C62B1E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ir,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the Heartstart Instructor from Gamrie expressed concerns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that 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the defibrillator </w:t>
      </w:r>
      <w:r w:rsidR="006A4F5B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was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not locked. He advised that we should check that we are insured in case they </w:t>
      </w:r>
      <w:r w:rsidR="00C40B61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are</w:t>
      </w:r>
      <w:r w:rsidR="00A20B4D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interfered with</w:t>
      </w:r>
      <w:r w:rsidR="00A20B4D" w:rsidRPr="001B5A8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C40B61" w:rsidRPr="001B5A8C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40B61" w:rsidRPr="001B5A8C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r w:rsidR="00C40B61" w:rsidRP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It was agreed by AFCC at the time of installation that the cabinets would not be locked as using a passcode would incur </w:t>
      </w:r>
      <w:r w:rsidR="006A4F5B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critical </w:t>
      </w:r>
      <w:r w:rsidR="00C40B61" w:rsidRPr="00C40B6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delay.]</w:t>
      </w:r>
    </w:p>
    <w:p w14:paraId="173692ED" w14:textId="77777777" w:rsidR="005B3CC7" w:rsidRPr="00524AD8" w:rsidRDefault="005B3CC7" w:rsidP="00AE1A9F">
      <w:pPr>
        <w:pStyle w:val="Body"/>
        <w:spacing w:after="10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</w:p>
    <w:p w14:paraId="57B22D46" w14:textId="697FBA15" w:rsidR="00C62B1E" w:rsidRDefault="00A47CD5" w:rsidP="00C62B1E">
      <w:pPr>
        <w:pStyle w:val="Body"/>
        <w:spacing w:after="10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524AD8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13.</w:t>
      </w:r>
      <w:r w:rsidRPr="00524AD8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Pr="00524AD8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1705E3F9" w14:textId="04F32726" w:rsidR="00F94CE2" w:rsidRPr="00524AD8" w:rsidRDefault="001B5A8C" w:rsidP="00C62B1E">
      <w:pPr>
        <w:pStyle w:val="Body"/>
        <w:spacing w:after="0"/>
        <w:ind w:left="709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DE2CCC">
        <w:rPr>
          <w:rStyle w:val="None"/>
          <w:rFonts w:ascii="Times New Roman" w:hAnsi="Times New Roman" w:cs="Times New Roman"/>
          <w:sz w:val="24"/>
          <w:szCs w:val="24"/>
          <w:lang w:val="en-US"/>
        </w:rPr>
        <w:t>25 September at Forglen Hall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, commencing 19:00 hours</w:t>
      </w:r>
      <w:r w:rsidR="00CC7419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80778FC" w14:textId="77777777" w:rsidR="00F94CE2" w:rsidRPr="00524AD8" w:rsidRDefault="00F94CE2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31B937DC" w14:textId="77777777" w:rsidR="001D79BD" w:rsidRPr="00524AD8" w:rsidRDefault="001D79BD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29A0C45F" w14:textId="77777777" w:rsidR="00142FEC" w:rsidRPr="00524AD8" w:rsidRDefault="00CC7419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524AD8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179A3500" w14:textId="77777777" w:rsidR="00BC219C" w:rsidRPr="00524AD8" w:rsidRDefault="00BC219C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1EFF53A" w14:textId="77777777" w:rsidR="00001BE5" w:rsidRPr="00524AD8" w:rsidRDefault="00001BE5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3D9F7CB3" w14:textId="77777777" w:rsidR="00001BE5" w:rsidRPr="00524AD8" w:rsidRDefault="00001BE5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2A7FB592" w14:textId="471A5D4B" w:rsidR="005D1957" w:rsidRPr="00524AD8" w:rsidRDefault="006A4F5B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Barbara Foad</w:t>
      </w:r>
    </w:p>
    <w:p w14:paraId="00657404" w14:textId="1AD76872" w:rsidR="00332955" w:rsidRPr="00524AD8" w:rsidRDefault="006A4F5B" w:rsidP="00F11A3E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Vice Chairman</w:t>
      </w:r>
    </w:p>
    <w:p w14:paraId="4F2065FD" w14:textId="77777777" w:rsidR="004C4859" w:rsidRPr="00524AD8" w:rsidRDefault="00A24180" w:rsidP="00F11A3E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524AD8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524AD8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524AD8" w:rsidRDefault="00CC741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524AD8" w:rsidRDefault="004C485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524AD8" w:rsidRDefault="00CC741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524AD8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524AD8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524AD8" w:rsidRDefault="004C4859" w:rsidP="00F11A3E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524AD8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524AD8" w:rsidRDefault="004C4859" w:rsidP="00F11A3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524AD8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524AD8" w:rsidRDefault="00CC741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D8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524AD8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18E430DA" w:rsidR="004C4859" w:rsidRPr="00524AD8" w:rsidRDefault="00C62B1E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 signs at Bogton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0532E24E" w:rsidR="004C4859" w:rsidRPr="00524AD8" w:rsidRDefault="00C62B1E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Reynolds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0C208C47" w:rsidR="004C4859" w:rsidRPr="00524AD8" w:rsidRDefault="00C62B1E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4C4859" w:rsidRPr="00524AD8" w14:paraId="75AC9A70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19B1" w14:textId="70ACF68F" w:rsidR="004C4859" w:rsidRPr="00524AD8" w:rsidRDefault="004C48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A372" w14:textId="3D7C9D57" w:rsidR="001D79BD" w:rsidRPr="00524AD8" w:rsidRDefault="001D79BD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27E6" w14:textId="48353D47" w:rsidR="004C4859" w:rsidRPr="00524AD8" w:rsidRDefault="004C4859" w:rsidP="00E32972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859" w:rsidRPr="00524AD8" w14:paraId="1F8D24E3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AC80" w14:textId="77777777" w:rsidR="004C4859" w:rsidRPr="00524AD8" w:rsidRDefault="004C48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A769" w14:textId="77777777" w:rsidR="004C4859" w:rsidRPr="00524AD8" w:rsidRDefault="004C48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12D4" w14:textId="77777777" w:rsidR="004C4859" w:rsidRPr="00524AD8" w:rsidRDefault="004C4859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36" w:rsidRPr="00524AD8" w14:paraId="5F962FEF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D217" w14:textId="77777777" w:rsidR="008D4936" w:rsidRPr="00524AD8" w:rsidRDefault="008D4936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639E" w14:textId="77777777" w:rsidR="008D4936" w:rsidRPr="00524AD8" w:rsidRDefault="008D4936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8521" w14:textId="77777777" w:rsidR="008D4936" w:rsidRPr="00524AD8" w:rsidRDefault="008D4936" w:rsidP="00F11A3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9C1DD" w14:textId="77777777" w:rsidR="008D4936" w:rsidRPr="00524AD8" w:rsidRDefault="008D4936" w:rsidP="00F11A3E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14:paraId="344EED30" w14:textId="77777777" w:rsidR="002A3279" w:rsidRPr="00524AD8" w:rsidRDefault="002A3279" w:rsidP="00F11A3E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sectPr w:rsidR="002A3279" w:rsidRPr="00524AD8" w:rsidSect="00C04C65">
      <w:footerReference w:type="default" r:id="rId11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5C436" w14:textId="77777777" w:rsidR="00CC4A9E" w:rsidRDefault="00CC4A9E">
      <w:r>
        <w:separator/>
      </w:r>
    </w:p>
  </w:endnote>
  <w:endnote w:type="continuationSeparator" w:id="0">
    <w:p w14:paraId="1948CF43" w14:textId="77777777" w:rsidR="00CC4A9E" w:rsidRDefault="00CC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4C4859" w:rsidRDefault="00CC74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506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13448" w14:textId="77777777" w:rsidR="00CC4A9E" w:rsidRDefault="00CC4A9E">
      <w:r>
        <w:separator/>
      </w:r>
    </w:p>
  </w:footnote>
  <w:footnote w:type="continuationSeparator" w:id="0">
    <w:p w14:paraId="734FF971" w14:textId="77777777" w:rsidR="00CC4A9E" w:rsidRDefault="00CC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64066"/>
    <w:multiLevelType w:val="hybridMultilevel"/>
    <w:tmpl w:val="767E5C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7E5E81"/>
    <w:multiLevelType w:val="hybridMultilevel"/>
    <w:tmpl w:val="AE8239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154E63"/>
    <w:multiLevelType w:val="hybridMultilevel"/>
    <w:tmpl w:val="E3502CB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5B248C2"/>
    <w:multiLevelType w:val="hybridMultilevel"/>
    <w:tmpl w:val="E89AE3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950BD6"/>
    <w:multiLevelType w:val="hybridMultilevel"/>
    <w:tmpl w:val="6E4273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D00D8F"/>
    <w:multiLevelType w:val="hybridMultilevel"/>
    <w:tmpl w:val="98B6ED4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25D50FC"/>
    <w:multiLevelType w:val="hybridMultilevel"/>
    <w:tmpl w:val="CEE828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465D7"/>
    <w:multiLevelType w:val="hybridMultilevel"/>
    <w:tmpl w:val="7EE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87CCB"/>
    <w:multiLevelType w:val="hybridMultilevel"/>
    <w:tmpl w:val="834EE8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080002"/>
    <w:multiLevelType w:val="hybridMultilevel"/>
    <w:tmpl w:val="DC041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3CA6068"/>
    <w:multiLevelType w:val="hybridMultilevel"/>
    <w:tmpl w:val="97E82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F0400AA"/>
    <w:multiLevelType w:val="hybridMultilevel"/>
    <w:tmpl w:val="6B18D4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2AE2FAB"/>
    <w:multiLevelType w:val="hybridMultilevel"/>
    <w:tmpl w:val="E89A1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58A5E50"/>
    <w:multiLevelType w:val="hybridMultilevel"/>
    <w:tmpl w:val="D14290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C4216C6"/>
    <w:multiLevelType w:val="hybridMultilevel"/>
    <w:tmpl w:val="AD948A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02147"/>
    <w:multiLevelType w:val="multilevel"/>
    <w:tmpl w:val="98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0844ED"/>
    <w:multiLevelType w:val="hybridMultilevel"/>
    <w:tmpl w:val="304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61E1D39"/>
    <w:multiLevelType w:val="hybridMultilevel"/>
    <w:tmpl w:val="A466469C"/>
    <w:lvl w:ilvl="0" w:tplc="04408158">
      <w:start w:val="1"/>
      <w:numFmt w:val="lowerLetter"/>
      <w:lvlText w:val="(%1)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77AD01B4"/>
    <w:multiLevelType w:val="hybridMultilevel"/>
    <w:tmpl w:val="ECDAF0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9FA3CE4"/>
    <w:multiLevelType w:val="hybridMultilevel"/>
    <w:tmpl w:val="8BB087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C550B7F"/>
    <w:multiLevelType w:val="hybridMultilevel"/>
    <w:tmpl w:val="4C6C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E7B13"/>
    <w:multiLevelType w:val="hybridMultilevel"/>
    <w:tmpl w:val="A1E2EA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9"/>
  </w:num>
  <w:num w:numId="5">
    <w:abstractNumId w:val="16"/>
  </w:num>
  <w:num w:numId="6">
    <w:abstractNumId w:val="25"/>
  </w:num>
  <w:num w:numId="7">
    <w:abstractNumId w:val="6"/>
  </w:num>
  <w:num w:numId="8">
    <w:abstractNumId w:val="8"/>
  </w:num>
  <w:num w:numId="9">
    <w:abstractNumId w:val="0"/>
  </w:num>
  <w:num w:numId="10">
    <w:abstractNumId w:val="23"/>
  </w:num>
  <w:num w:numId="11">
    <w:abstractNumId w:val="12"/>
  </w:num>
  <w:num w:numId="12">
    <w:abstractNumId w:val="5"/>
  </w:num>
  <w:num w:numId="13">
    <w:abstractNumId w:val="28"/>
  </w:num>
  <w:num w:numId="14">
    <w:abstractNumId w:val="24"/>
  </w:num>
  <w:num w:numId="15">
    <w:abstractNumId w:val="3"/>
  </w:num>
  <w:num w:numId="16">
    <w:abstractNumId w:val="26"/>
  </w:num>
  <w:num w:numId="17">
    <w:abstractNumId w:val="1"/>
  </w:num>
  <w:num w:numId="18">
    <w:abstractNumId w:val="30"/>
  </w:num>
  <w:num w:numId="19">
    <w:abstractNumId w:val="29"/>
  </w:num>
  <w:num w:numId="20">
    <w:abstractNumId w:val="21"/>
  </w:num>
  <w:num w:numId="21">
    <w:abstractNumId w:val="20"/>
  </w:num>
  <w:num w:numId="22">
    <w:abstractNumId w:val="2"/>
  </w:num>
  <w:num w:numId="23">
    <w:abstractNumId w:val="9"/>
  </w:num>
  <w:num w:numId="24">
    <w:abstractNumId w:val="13"/>
  </w:num>
  <w:num w:numId="25">
    <w:abstractNumId w:val="27"/>
  </w:num>
  <w:num w:numId="26">
    <w:abstractNumId w:val="18"/>
  </w:num>
  <w:num w:numId="27">
    <w:abstractNumId w:val="15"/>
  </w:num>
  <w:num w:numId="28">
    <w:abstractNumId w:val="14"/>
  </w:num>
  <w:num w:numId="29">
    <w:abstractNumId w:val="17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4859"/>
    <w:rsid w:val="00001BE5"/>
    <w:rsid w:val="000174F4"/>
    <w:rsid w:val="00020B85"/>
    <w:rsid w:val="00021F96"/>
    <w:rsid w:val="000239D3"/>
    <w:rsid w:val="000272C6"/>
    <w:rsid w:val="0003245A"/>
    <w:rsid w:val="00035A96"/>
    <w:rsid w:val="0004265C"/>
    <w:rsid w:val="000452F3"/>
    <w:rsid w:val="00066AA6"/>
    <w:rsid w:val="00091BAC"/>
    <w:rsid w:val="00095238"/>
    <w:rsid w:val="000B3BAE"/>
    <w:rsid w:val="000C6242"/>
    <w:rsid w:val="000D3F50"/>
    <w:rsid w:val="000D56D8"/>
    <w:rsid w:val="000E0714"/>
    <w:rsid w:val="000F3082"/>
    <w:rsid w:val="0010018C"/>
    <w:rsid w:val="00103805"/>
    <w:rsid w:val="00105112"/>
    <w:rsid w:val="00112957"/>
    <w:rsid w:val="001219AC"/>
    <w:rsid w:val="00134809"/>
    <w:rsid w:val="001361F0"/>
    <w:rsid w:val="00142FEC"/>
    <w:rsid w:val="001616F1"/>
    <w:rsid w:val="00164A08"/>
    <w:rsid w:val="00167FA9"/>
    <w:rsid w:val="0017078C"/>
    <w:rsid w:val="0017430D"/>
    <w:rsid w:val="001962A9"/>
    <w:rsid w:val="0019646D"/>
    <w:rsid w:val="001A12A5"/>
    <w:rsid w:val="001A3218"/>
    <w:rsid w:val="001B38E0"/>
    <w:rsid w:val="001B5A8C"/>
    <w:rsid w:val="001C115B"/>
    <w:rsid w:val="001D071F"/>
    <w:rsid w:val="001D2EE7"/>
    <w:rsid w:val="001D79BD"/>
    <w:rsid w:val="001E0D57"/>
    <w:rsid w:val="001E1139"/>
    <w:rsid w:val="0021139D"/>
    <w:rsid w:val="00211916"/>
    <w:rsid w:val="00224651"/>
    <w:rsid w:val="00224D41"/>
    <w:rsid w:val="0023166B"/>
    <w:rsid w:val="00232EDA"/>
    <w:rsid w:val="002341A3"/>
    <w:rsid w:val="00234830"/>
    <w:rsid w:val="00234957"/>
    <w:rsid w:val="002370E1"/>
    <w:rsid w:val="00243D93"/>
    <w:rsid w:val="00263BB4"/>
    <w:rsid w:val="00263F87"/>
    <w:rsid w:val="002723BA"/>
    <w:rsid w:val="00291359"/>
    <w:rsid w:val="00291A66"/>
    <w:rsid w:val="002A3214"/>
    <w:rsid w:val="002A3279"/>
    <w:rsid w:val="002A398D"/>
    <w:rsid w:val="002B346F"/>
    <w:rsid w:val="002B539C"/>
    <w:rsid w:val="002B55BF"/>
    <w:rsid w:val="002B740E"/>
    <w:rsid w:val="002C1DD5"/>
    <w:rsid w:val="002C4AAE"/>
    <w:rsid w:val="002C7E67"/>
    <w:rsid w:val="002D74C5"/>
    <w:rsid w:val="002E2588"/>
    <w:rsid w:val="002E6D38"/>
    <w:rsid w:val="002E7D94"/>
    <w:rsid w:val="002F2043"/>
    <w:rsid w:val="00320B47"/>
    <w:rsid w:val="003239E6"/>
    <w:rsid w:val="00332267"/>
    <w:rsid w:val="00332760"/>
    <w:rsid w:val="00332955"/>
    <w:rsid w:val="0034218C"/>
    <w:rsid w:val="003422C0"/>
    <w:rsid w:val="00343FF3"/>
    <w:rsid w:val="003468CF"/>
    <w:rsid w:val="003502F7"/>
    <w:rsid w:val="00350557"/>
    <w:rsid w:val="0036520E"/>
    <w:rsid w:val="00375C91"/>
    <w:rsid w:val="003A2937"/>
    <w:rsid w:val="003B6D8F"/>
    <w:rsid w:val="003B70F0"/>
    <w:rsid w:val="003C462C"/>
    <w:rsid w:val="003D375D"/>
    <w:rsid w:val="003D3DAA"/>
    <w:rsid w:val="003D51EC"/>
    <w:rsid w:val="003E1123"/>
    <w:rsid w:val="003E43FA"/>
    <w:rsid w:val="003E673E"/>
    <w:rsid w:val="003F1949"/>
    <w:rsid w:val="004020BC"/>
    <w:rsid w:val="004121F1"/>
    <w:rsid w:val="00417202"/>
    <w:rsid w:val="004205E3"/>
    <w:rsid w:val="004225D5"/>
    <w:rsid w:val="00430BE5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A5861"/>
    <w:rsid w:val="004B64EF"/>
    <w:rsid w:val="004C44C8"/>
    <w:rsid w:val="004C4859"/>
    <w:rsid w:val="004C591E"/>
    <w:rsid w:val="004D1F88"/>
    <w:rsid w:val="004D2FF0"/>
    <w:rsid w:val="004D5E03"/>
    <w:rsid w:val="004F08DA"/>
    <w:rsid w:val="004F0BCE"/>
    <w:rsid w:val="004F21BC"/>
    <w:rsid w:val="00510A79"/>
    <w:rsid w:val="00511C63"/>
    <w:rsid w:val="0052427C"/>
    <w:rsid w:val="005242CA"/>
    <w:rsid w:val="00524AD8"/>
    <w:rsid w:val="00545086"/>
    <w:rsid w:val="00552078"/>
    <w:rsid w:val="00553439"/>
    <w:rsid w:val="00554D7A"/>
    <w:rsid w:val="00560BF9"/>
    <w:rsid w:val="0057760C"/>
    <w:rsid w:val="005858F4"/>
    <w:rsid w:val="00587A7D"/>
    <w:rsid w:val="005A67AD"/>
    <w:rsid w:val="005B22DC"/>
    <w:rsid w:val="005B3184"/>
    <w:rsid w:val="005B3CC7"/>
    <w:rsid w:val="005C4BEF"/>
    <w:rsid w:val="005C523F"/>
    <w:rsid w:val="005D1957"/>
    <w:rsid w:val="005E3D9D"/>
    <w:rsid w:val="005E659A"/>
    <w:rsid w:val="005F2CB3"/>
    <w:rsid w:val="006013A5"/>
    <w:rsid w:val="006114D7"/>
    <w:rsid w:val="00611BAA"/>
    <w:rsid w:val="00620055"/>
    <w:rsid w:val="006279DA"/>
    <w:rsid w:val="0063036C"/>
    <w:rsid w:val="006334E2"/>
    <w:rsid w:val="0064197E"/>
    <w:rsid w:val="0064340C"/>
    <w:rsid w:val="006452B9"/>
    <w:rsid w:val="006562F5"/>
    <w:rsid w:val="00670DC4"/>
    <w:rsid w:val="00674C0A"/>
    <w:rsid w:val="00677200"/>
    <w:rsid w:val="006855AF"/>
    <w:rsid w:val="006877F2"/>
    <w:rsid w:val="0069445D"/>
    <w:rsid w:val="006A4F5B"/>
    <w:rsid w:val="006B15EC"/>
    <w:rsid w:val="006C009D"/>
    <w:rsid w:val="006C1A23"/>
    <w:rsid w:val="006C274F"/>
    <w:rsid w:val="006C55D1"/>
    <w:rsid w:val="006D3DEC"/>
    <w:rsid w:val="006E7FE0"/>
    <w:rsid w:val="006F66BA"/>
    <w:rsid w:val="006F6AF2"/>
    <w:rsid w:val="00707975"/>
    <w:rsid w:val="0071120D"/>
    <w:rsid w:val="00725E76"/>
    <w:rsid w:val="00727262"/>
    <w:rsid w:val="00727A24"/>
    <w:rsid w:val="007337D1"/>
    <w:rsid w:val="00737B06"/>
    <w:rsid w:val="007517E5"/>
    <w:rsid w:val="00777A26"/>
    <w:rsid w:val="007B0CE3"/>
    <w:rsid w:val="007D1A7E"/>
    <w:rsid w:val="007E6D09"/>
    <w:rsid w:val="007E7E90"/>
    <w:rsid w:val="007F13D1"/>
    <w:rsid w:val="007F3253"/>
    <w:rsid w:val="007F42D1"/>
    <w:rsid w:val="0080465F"/>
    <w:rsid w:val="00810AA1"/>
    <w:rsid w:val="00820430"/>
    <w:rsid w:val="0082523C"/>
    <w:rsid w:val="00826593"/>
    <w:rsid w:val="008435B6"/>
    <w:rsid w:val="0084482D"/>
    <w:rsid w:val="00846F64"/>
    <w:rsid w:val="00851242"/>
    <w:rsid w:val="0085224D"/>
    <w:rsid w:val="0086146E"/>
    <w:rsid w:val="008704C8"/>
    <w:rsid w:val="00870FC6"/>
    <w:rsid w:val="008752F6"/>
    <w:rsid w:val="00887A2F"/>
    <w:rsid w:val="00890F58"/>
    <w:rsid w:val="00891203"/>
    <w:rsid w:val="00895E8A"/>
    <w:rsid w:val="008A24B0"/>
    <w:rsid w:val="008A6B6B"/>
    <w:rsid w:val="008A743F"/>
    <w:rsid w:val="008B44AF"/>
    <w:rsid w:val="008C5875"/>
    <w:rsid w:val="008C6B3B"/>
    <w:rsid w:val="008C7E48"/>
    <w:rsid w:val="008D4936"/>
    <w:rsid w:val="008E146F"/>
    <w:rsid w:val="008F3ACE"/>
    <w:rsid w:val="008F6B12"/>
    <w:rsid w:val="00901B1D"/>
    <w:rsid w:val="0090215F"/>
    <w:rsid w:val="00910B6D"/>
    <w:rsid w:val="00932B50"/>
    <w:rsid w:val="00945DD7"/>
    <w:rsid w:val="0096360B"/>
    <w:rsid w:val="00965ACB"/>
    <w:rsid w:val="009738A4"/>
    <w:rsid w:val="00977881"/>
    <w:rsid w:val="00981489"/>
    <w:rsid w:val="00992098"/>
    <w:rsid w:val="0099297C"/>
    <w:rsid w:val="009A2C8F"/>
    <w:rsid w:val="009B7FC5"/>
    <w:rsid w:val="009C243C"/>
    <w:rsid w:val="009D225F"/>
    <w:rsid w:val="009D5B73"/>
    <w:rsid w:val="009F2A80"/>
    <w:rsid w:val="009F372D"/>
    <w:rsid w:val="009F49EF"/>
    <w:rsid w:val="00A014EB"/>
    <w:rsid w:val="00A06348"/>
    <w:rsid w:val="00A12CF8"/>
    <w:rsid w:val="00A16D13"/>
    <w:rsid w:val="00A20B4D"/>
    <w:rsid w:val="00A24180"/>
    <w:rsid w:val="00A47CD5"/>
    <w:rsid w:val="00A500BB"/>
    <w:rsid w:val="00A52DF2"/>
    <w:rsid w:val="00A55A06"/>
    <w:rsid w:val="00A5616B"/>
    <w:rsid w:val="00A6267D"/>
    <w:rsid w:val="00A63AF8"/>
    <w:rsid w:val="00A7209C"/>
    <w:rsid w:val="00A7416C"/>
    <w:rsid w:val="00A822B3"/>
    <w:rsid w:val="00A91EBC"/>
    <w:rsid w:val="00AA1A6C"/>
    <w:rsid w:val="00AB56A8"/>
    <w:rsid w:val="00AB5A97"/>
    <w:rsid w:val="00AB7EEB"/>
    <w:rsid w:val="00AC17F9"/>
    <w:rsid w:val="00AC4387"/>
    <w:rsid w:val="00AE1A9F"/>
    <w:rsid w:val="00AE2F6D"/>
    <w:rsid w:val="00AE63C5"/>
    <w:rsid w:val="00AF0E9B"/>
    <w:rsid w:val="00AF2D19"/>
    <w:rsid w:val="00B1187C"/>
    <w:rsid w:val="00B11FEE"/>
    <w:rsid w:val="00B2770F"/>
    <w:rsid w:val="00B3139B"/>
    <w:rsid w:val="00B51B9B"/>
    <w:rsid w:val="00B52F5D"/>
    <w:rsid w:val="00B53711"/>
    <w:rsid w:val="00B53836"/>
    <w:rsid w:val="00B57F8D"/>
    <w:rsid w:val="00B65698"/>
    <w:rsid w:val="00B6616B"/>
    <w:rsid w:val="00B668E9"/>
    <w:rsid w:val="00B74E1F"/>
    <w:rsid w:val="00B77F07"/>
    <w:rsid w:val="00B81F98"/>
    <w:rsid w:val="00B840EE"/>
    <w:rsid w:val="00B95489"/>
    <w:rsid w:val="00BA6AE2"/>
    <w:rsid w:val="00BC1754"/>
    <w:rsid w:val="00BC219C"/>
    <w:rsid w:val="00BC6811"/>
    <w:rsid w:val="00BD3E7B"/>
    <w:rsid w:val="00BD4D80"/>
    <w:rsid w:val="00BE3A99"/>
    <w:rsid w:val="00BE5BE3"/>
    <w:rsid w:val="00BE66C2"/>
    <w:rsid w:val="00C038BF"/>
    <w:rsid w:val="00C044F8"/>
    <w:rsid w:val="00C04C65"/>
    <w:rsid w:val="00C068DB"/>
    <w:rsid w:val="00C11279"/>
    <w:rsid w:val="00C143D9"/>
    <w:rsid w:val="00C16329"/>
    <w:rsid w:val="00C243E1"/>
    <w:rsid w:val="00C40B61"/>
    <w:rsid w:val="00C527E3"/>
    <w:rsid w:val="00C55DF1"/>
    <w:rsid w:val="00C62B1E"/>
    <w:rsid w:val="00C75220"/>
    <w:rsid w:val="00C80028"/>
    <w:rsid w:val="00C9035F"/>
    <w:rsid w:val="00C94EA1"/>
    <w:rsid w:val="00CC0862"/>
    <w:rsid w:val="00CC4A9E"/>
    <w:rsid w:val="00CC61BA"/>
    <w:rsid w:val="00CC7419"/>
    <w:rsid w:val="00CD0928"/>
    <w:rsid w:val="00CD271E"/>
    <w:rsid w:val="00CD3F58"/>
    <w:rsid w:val="00CD6127"/>
    <w:rsid w:val="00CE20E7"/>
    <w:rsid w:val="00CF0836"/>
    <w:rsid w:val="00CF3C66"/>
    <w:rsid w:val="00D00BBF"/>
    <w:rsid w:val="00D11E79"/>
    <w:rsid w:val="00D1454A"/>
    <w:rsid w:val="00D21811"/>
    <w:rsid w:val="00D33B8B"/>
    <w:rsid w:val="00D42C03"/>
    <w:rsid w:val="00D43C67"/>
    <w:rsid w:val="00D52006"/>
    <w:rsid w:val="00D5296C"/>
    <w:rsid w:val="00D8139C"/>
    <w:rsid w:val="00D81FEC"/>
    <w:rsid w:val="00D91CE6"/>
    <w:rsid w:val="00D96BE5"/>
    <w:rsid w:val="00DB1C95"/>
    <w:rsid w:val="00DB2F87"/>
    <w:rsid w:val="00DB6353"/>
    <w:rsid w:val="00DD421A"/>
    <w:rsid w:val="00DE06AD"/>
    <w:rsid w:val="00DE2280"/>
    <w:rsid w:val="00DE2CCC"/>
    <w:rsid w:val="00DE7CD4"/>
    <w:rsid w:val="00DF1EE8"/>
    <w:rsid w:val="00DF2EAB"/>
    <w:rsid w:val="00DF67DC"/>
    <w:rsid w:val="00E0185E"/>
    <w:rsid w:val="00E13D39"/>
    <w:rsid w:val="00E14D92"/>
    <w:rsid w:val="00E25527"/>
    <w:rsid w:val="00E25BD9"/>
    <w:rsid w:val="00E27E07"/>
    <w:rsid w:val="00E322D7"/>
    <w:rsid w:val="00E32972"/>
    <w:rsid w:val="00E50626"/>
    <w:rsid w:val="00E5070C"/>
    <w:rsid w:val="00E56F08"/>
    <w:rsid w:val="00E617F3"/>
    <w:rsid w:val="00E72655"/>
    <w:rsid w:val="00E76A2D"/>
    <w:rsid w:val="00E864CA"/>
    <w:rsid w:val="00E9234D"/>
    <w:rsid w:val="00E97444"/>
    <w:rsid w:val="00EA0881"/>
    <w:rsid w:val="00EB039B"/>
    <w:rsid w:val="00EB1098"/>
    <w:rsid w:val="00EB2EA1"/>
    <w:rsid w:val="00F030D6"/>
    <w:rsid w:val="00F11A3E"/>
    <w:rsid w:val="00F35408"/>
    <w:rsid w:val="00F36215"/>
    <w:rsid w:val="00F36352"/>
    <w:rsid w:val="00F36C60"/>
    <w:rsid w:val="00F40033"/>
    <w:rsid w:val="00F417E0"/>
    <w:rsid w:val="00F433C7"/>
    <w:rsid w:val="00F465A7"/>
    <w:rsid w:val="00F751CD"/>
    <w:rsid w:val="00F90C52"/>
    <w:rsid w:val="00F91A3C"/>
    <w:rsid w:val="00F94CE2"/>
    <w:rsid w:val="00F95698"/>
    <w:rsid w:val="00FA5808"/>
    <w:rsid w:val="00FB1C5C"/>
    <w:rsid w:val="00FB57C9"/>
    <w:rsid w:val="00FC02BD"/>
    <w:rsid w:val="00FC327F"/>
    <w:rsid w:val="00FC563E"/>
    <w:rsid w:val="00FD4465"/>
    <w:rsid w:val="00FE0293"/>
    <w:rsid w:val="00FE0888"/>
    <w:rsid w:val="00FE3C7C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.riddle@aberdeenshire,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7D94-5C10-4361-8099-D16BB535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11</cp:revision>
  <dcterms:created xsi:type="dcterms:W3CDTF">2018-08-13T10:45:00Z</dcterms:created>
  <dcterms:modified xsi:type="dcterms:W3CDTF">2018-08-28T09:43:00Z</dcterms:modified>
</cp:coreProperties>
</file>